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9634649ea4357" /><Relationship Type="http://schemas.openxmlformats.org/package/2006/relationships/metadata/core-properties" Target="/package/services/metadata/core-properties/19bf86e5a49044939cd713574da8c34b.psmdcp" Id="R83a36b5627ff4ad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Margaret Fafa Akwetey</w:t>
      </w:r>
    </w:p>
    <w:p>
      <w:r>
        <w:rPr>
          <w:rStyle w:val="Muted"/>
          <w:sz w:val="22"/>
        </w:rPr>
        <w:t xml:space="preserve">Lecturer · Department of Fisheries and Aquatic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acf131699eb44da">
        <w:r>
          <w:rPr>
            <w:rStyle w:val="Hyperlink"/>
            <w:sz w:val="18"/>
          </w:rPr>
          <w:t xml:space="preserve">0000-0002-4821-5604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8a449eb2e1e841f2">
        <w:r>
          <w:rPr>
            <w:rStyle w:val="Hyperlink"/>
            <w:sz w:val="18"/>
          </w:rPr>
          <w:t xml:space="preserve">directory.ucc.edu.gh/p/margaret-fafa-awushie-dzakpasu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Organisation profile </w:t>
      </w:r>
      <w:hyperlink xmlns:r="http://schemas.openxmlformats.org/officeDocument/2006/relationships" w:history="true" r:id="R700cfd8cdf2c419f">
        <w:r>
          <w:rPr>
            <w:rStyle w:val="Hyperlink"/>
            <w:sz w:val="18"/>
          </w:rPr>
          <w:t xml:space="preserve">directory.ucc.edu.gh/p/margaret-fafa-awushie-akwetey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Department profile </w:t>
      </w:r>
      <w:hyperlink xmlns:r="http://schemas.openxmlformats.org/officeDocument/2006/relationships" w:history="true" r:id="R55d887865a334199">
        <w:r>
          <w:rPr>
            <w:rStyle w:val="Hyperlink"/>
            <w:sz w:val="18"/>
          </w:rPr>
          <w:t xml:space="preserve">acecor.ucc.edu.gh/personnel/dr-mrs-margaret-fafa-awushie-akwetey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a05a99e90314968">
        <w:r>
          <w:rPr>
            <w:rStyle w:val="Hyperlink"/>
            <w:sz w:val="18"/>
          </w:rPr>
          <w:t xml:space="preserve">scholar.google.com/citations?user=F-OylZUAAAAJ&amp;hl=en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ad30576a9d84093">
        <w:r>
          <w:rPr>
            <w:rStyle w:val="Hyperlink"/>
            <w:sz w:val="18"/>
          </w:rPr>
          <w:t xml:space="preserve">scholar.ucc.edu.gh/staff/830ffb48-0b8d-4880-aa9c-8928ab89146e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Benthic ecology · Coastal ecology · Water quality · Marine biodiversity · Aquatic science education · Invertebrate taxonomy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Ecology · Global and Planetary Change · Management, Monitoring, Policy and Law · Oceanography · Pollution · Aquatic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18 publications listed below, 2009–2026. Field-weighted impact is the mean over the 11 works scored for it; 1.00 is the world average for works of the same field, type and year. 1 of the 11 papers scored for it are among the world's most cited tenth for their field, type and year.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2015–2019</w:t>
      </w:r>
    </w:p>
    <w:p>
      <w:r>
        <w:rPr>
          <w:rStyle w:val="Muted"/>
        </w:rPr>
        <w:t xml:space="preserve">Department of Fisheries and Aquatic Sciences,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Akintola, Shehu L., Aheto, Denis W., Sall, Aliou, Arizi, Evans K., </w:t>
      </w:r>
      <w:r>
        <w:rPr>
          <w:b/>
        </w:rPr>
        <w:t xml:space="preserve">Akwetey, Margaret F.</w:t>
      </w:r>
      <w:r>
        <w:t xml:space="preserve">, Osei, Isaac K., Ayorinde, Kappo, Adade, Richard, Areola, Foluke, Attipoe, Esinam, Godwin, Margaret, Pawar, Vinolia P., Korang, Richmond, Akingbola, Ololade</w:t>
      </w:r>
      <w:r>
        <w:t xml:space="preserve"> (2026). </w:t>
      </w:r>
      <w:r>
        <w:t xml:space="preserve">A Situational Analysis of Small-Scale Fisheries in West Africa: From Vulnerability to Viability.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3bee67ea4ba84512">
        <w:r>
          <w:rPr>
            <w:rStyle w:val="Hyperlink"/>
          </w:rPr>
          <w:t xml:space="preserve">https://doi.org/10.5281/zenodo.19358669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Dormarine Kwaboah Tuffour, Paul Kojo Mensah, </w:t>
      </w:r>
      <w:r>
        <w:rPr>
          <w:b/>
        </w:rPr>
        <w:t xml:space="preserve">Margaret Fafa Awushie Akwetey</w:t>
      </w:r>
      <w:r>
        <w:t xml:space="preserve"> (2026). </w:t>
      </w:r>
      <w:r>
        <w:t xml:space="preserve">Ecological quality assessment of the Keta Lagoon, Ghana: integrating water quality, sediment quality, and benthic macroinvertebrates.</w:t>
      </w:r>
      <w:r>
        <w:t xml:space="preserve"> </w:t>
      </w:r>
      <w:r>
        <w:rPr>
          <w:i/>
        </w:rPr>
        <w:t xml:space="preserve">Water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804a22f04f14b70">
        <w:r>
          <w:rPr>
            <w:rStyle w:val="Hyperlink"/>
          </w:rPr>
          <w:t xml:space="preserve">https://doi.org/10.1007/s44533-026-00060-6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Paul Kojo Mensah, </w:t>
      </w:r>
      <w:r>
        <w:rPr>
          <w:b/>
        </w:rPr>
        <w:t xml:space="preserve">Margaret Fafa Awushie Akwetey</w:t>
      </w:r>
      <w:r>
        <w:t xml:space="preserve"> (2026). </w:t>
      </w:r>
      <w:r>
        <w:t xml:space="preserve">Impact of beach seining on macroalgae biomass and biodiversity on the central coast of Ghana before and after closed season.</w:t>
      </w:r>
      <w:r>
        <w:t xml:space="preserve"> </w:t>
      </w:r>
      <w:r>
        <w:rPr>
          <w:i/>
        </w:rPr>
        <w:t xml:space="preserve">Regional Studies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0514ccf60444fcf">
        <w:r>
          <w:rPr>
            <w:rStyle w:val="Hyperlink"/>
          </w:rPr>
          <w:t xml:space="preserve">https://www.sciencedirect.com/science/article/pii/S2352485526001040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Prince Prah, Precious Agbeko Dzorgbe Mattah, </w:t>
      </w:r>
      <w:r>
        <w:rPr>
          <w:b/>
        </w:rPr>
        <w:t xml:space="preserve">Margaret Fafa Awushie Akwetey</w:t>
      </w:r>
      <w:r>
        <w:t xml:space="preserve">, Sika Abrokwah, Denis Worlanyo Aheto</w:t>
      </w:r>
      <w:r>
        <w:t xml:space="preserve"> (2026). </w:t>
      </w:r>
      <w:r>
        <w:t xml:space="preserve">XXXXXXSAssessment of the factors that influence the choice of wetland-based livelihoods in the keta lagoon complex Ramsar site (KLCRS) of South-eastern Ghana.</w:t>
      </w:r>
      <w:r>
        <w:t xml:space="preserve"> </w:t>
      </w:r>
      <w:r>
        <w:rPr>
          <w:i/>
        </w:rPr>
        <w:t xml:space="preserve">Discover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be996f5904e3494f">
        <w:r>
          <w:rPr>
            <w:rStyle w:val="Hyperlink"/>
          </w:rPr>
          <w:t xml:space="preserve">https://doi.org/10.1007/s43621-026-03049-4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Margaret Fafa Awushie Akwetey</w:t>
      </w:r>
      <w:r>
        <w:t xml:space="preserve">, Charles Abimbola Faseyi, Paul Kojo Mensah, Sika Abrokwah, Gabriel Gator, Gifty Wiredu, Theophilus Oteng‐Krah, Eric Appiah Krampah, Daniel Pauly</w:t>
      </w:r>
      <w:r>
        <w:t xml:space="preserve"> (2025). </w:t>
      </w:r>
      <w:r>
        <w:t xml:space="preserve">Juvenile Species in Beach Seine Bycatch Along the Coast of Ghana: Any Implications for Fisheries?</w:t>
      </w:r>
      <w:r>
        <w:t xml:space="preserve"> </w:t>
      </w:r>
      <w:r>
        <w:rPr>
          <w:i/>
        </w:rPr>
        <w:t xml:space="preserve">Marine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8a331ce40964e8c">
        <w:r>
          <w:rPr>
            <w:rStyle w:val="Hyperlink"/>
          </w:rPr>
          <w:t xml:space="preserve">https://doi.org/10.1111/maec.70014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Paul Kojo Mensah, Neil John Griffin, Ntombekhaya Mgaba, </w:t>
      </w:r>
      <w:r>
        <w:rPr>
          <w:b/>
        </w:rPr>
        <w:t xml:space="preserve">Margaret Fafa Awushie Akwetey</w:t>
      </w:r>
      <w:r>
        <w:t xml:space="preserve">, Oghenekaro Nelson Odume</w:t>
      </w:r>
      <w:r>
        <w:t xml:space="preserve"> (2025). </w:t>
      </w:r>
      <w:r>
        <w:t xml:space="preserve">Toxicity of Commonly Used Plasticizers to the Freshwater Organisms Tilapia sparrmanii (Fish) and Caridina nilotica (Shrimp): Lethal and Sublethal Effects.</w:t>
      </w:r>
      <w:r>
        <w:t xml:space="preserve"> </w:t>
      </w:r>
      <w:r>
        <w:rPr>
          <w:i/>
        </w:rPr>
        <w:t xml:space="preserve">Environmental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0dc0e54b28b4a32">
        <w:r>
          <w:rPr>
            <w:rStyle w:val="Hyperlink"/>
          </w:rPr>
          <w:t xml:space="preserve">https://doi.org/10.1002/tox.24563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Dorothy Khasisi Lukhabi, Paul Kojo Mensah, Noble Kwame Asare, </w:t>
      </w:r>
      <w:r>
        <w:rPr>
          <w:b/>
        </w:rPr>
        <w:t xml:space="preserve">Margaret Fafa Awushie Akwetey</w:t>
      </w:r>
      <w:r>
        <w:t xml:space="preserve">, Charles Abimbola Faseyi</w:t>
      </w:r>
      <w:r>
        <w:t xml:space="preserve"> (2024). </w:t>
      </w:r>
      <w:r>
        <w:t xml:space="preserve">Benthic macroinvertebrates as indicators of water quality: A case study of estuarine ecosystems along the coast of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773e0e9c5d14439d">
        <w:r>
          <w:rPr>
            <w:rStyle w:val="Hyperlink"/>
          </w:rPr>
          <w:t xml:space="preserve">https://doi.org/10.1016/j.heliyon.2024.e28018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Paul Kojo Mensah, </w:t>
      </w:r>
      <w:r>
        <w:rPr>
          <w:b/>
        </w:rPr>
        <w:t xml:space="preserve">Margaret Fafa Awushie Akwetey</w:t>
      </w:r>
      <w:r>
        <w:t xml:space="preserve"> (2024). </w:t>
      </w:r>
      <w:r>
        <w:t xml:space="preserve">Effective toxicity of pH to embryonic development of the banded lampeye killifish Aplocheilichthys spilauchen (Duméril, 1861).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465a52c0a41a4042">
        <w:r>
          <w:rPr>
            <w:rStyle w:val="Hyperlink"/>
          </w:rPr>
          <w:t xml:space="preserve">https://doi.org/10.1016/j.heliyon.2024.e32771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Precious Agbeko Dzorgbe Mattah, </w:t>
      </w:r>
      <w:r>
        <w:rPr>
          <w:b/>
        </w:rPr>
        <w:t xml:space="preserve">Margaret Fafa Awushie Akwetey</w:t>
      </w:r>
      <w:r>
        <w:t xml:space="preserve">, Sika Abrokwah, Prince Prah, Domarine Kwaboah Tuffour, Denis Worlanyo Aheto, Suneetha Subramanian</w:t>
      </w:r>
      <w:r>
        <w:t xml:space="preserve"> (2024). </w:t>
      </w:r>
      <w:r>
        <w:t xml:space="preserve">Perspectives on Drivers of Biodiversity and Environmental Changes in the Keta Lagoon Ramsar Site of Ghana.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27f90b3dfeb34666">
        <w:r>
          <w:rPr>
            <w:rStyle w:val="Hyperlink"/>
          </w:rPr>
          <w:t xml:space="preserve">https://doi.org/10.3390/su16020666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Sika Abrokwah, Ivy Serwaa Gyimah Akuoko, </w:t>
      </w:r>
      <w:r>
        <w:rPr>
          <w:b/>
        </w:rPr>
        <w:t xml:space="preserve">Margaret Fafa Awushie Akwetey</w:t>
      </w:r>
      <w:r>
        <w:t xml:space="preserve">, Mike Izava Olendo, Peter Kershaw, Denis Worlanyo Aheto</w:t>
      </w:r>
      <w:r>
        <w:t xml:space="preserve"> (2023). </w:t>
      </w:r>
      <w:r>
        <w:t xml:space="preserve">Achieving sustainable source reduction of marine litter for ocean conservation in West Africa: Insights from single-use plastic consumers in Liberia.</w:t>
      </w:r>
      <w:r>
        <w:t xml:space="preserve"> </w:t>
      </w:r>
      <w:r>
        <w:rPr>
          <w:i/>
        </w:rPr>
        <w:t xml:space="preserve">Marine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952b8d028549430f">
        <w:r>
          <w:rPr>
            <w:rStyle w:val="Hyperlink"/>
          </w:rPr>
          <w:t xml:space="preserve">https://doi.org/10.1016/j.marpol.2023.105937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Margaret Fafa Awushie Akwetey</w:t>
      </w:r>
      <w:r>
        <w:t xml:space="preserve">, Paul Kojo Mensah, Gertrude Tibu, Naomi Aku Agboli, Gifty Wiredu</w:t>
      </w:r>
      <w:r>
        <w:t xml:space="preserve"> (2023). </w:t>
      </w:r>
      <w:r>
        <w:t xml:space="preserve">Before and after closed season for beach seine fishing in Ghana: Impact on benthic macroinvertebrates species diversity indices.</w:t>
      </w:r>
      <w:r>
        <w:t xml:space="preserve"> </w:t>
      </w:r>
      <w:r>
        <w:rPr>
          <w:i/>
        </w:rPr>
        <w:t xml:space="preserve">Marine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22d7867d3ce4c2e">
        <w:r>
          <w:rPr>
            <w:rStyle w:val="Hyperlink"/>
          </w:rPr>
          <w:t xml:space="preserve">https://doi.org/10.1111/maec.12784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Margaret Fafa Awushie Akwetey</w:t>
      </w:r>
      <w:r>
        <w:t xml:space="preserve">, Sika Abrokwah</w:t>
      </w:r>
      <w:r>
        <w:t xml:space="preserve"> (2023). </w:t>
      </w:r>
      <w:r>
        <w:t xml:space="preserve">Environmental education toward the protection of biodiversity in a coastal lagoon in Ghana.</w:t>
      </w:r>
      <w:r>
        <w:t xml:space="preserve"> </w:t>
      </w:r>
      <w:r>
        <w:rPr>
          <w:i/>
        </w:rPr>
        <w:t xml:space="preserve">Limnology and Oceanography Bulletin</w:t>
      </w:r>
      <w:r>
        <w:t xml:space="preserve">.</w:t>
      </w:r>
      <w:r>
        <w:t xml:space="preserve"> </w:t>
      </w:r>
      <w:hyperlink xmlns:r="http://schemas.openxmlformats.org/officeDocument/2006/relationships" w:history="true" r:id="R28e77d664c624300">
        <w:r>
          <w:rPr>
            <w:rStyle w:val="Hyperlink"/>
          </w:rPr>
          <w:t xml:space="preserve">https://doi.org/10.1002/lob.10554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Margaret Fafa Akwetey</w:t>
      </w:r>
      <w:r>
        <w:t xml:space="preserve">, K Yankson</w:t>
      </w:r>
      <w:r>
        <w:t xml:space="preserve"> (2015). </w:t>
      </w:r>
      <w:r>
        <w:t xml:space="preserve">Comparative study of the benthic macroinvertebrate communities of two estuaries on the Southwestern Coast of Ghana.</w:t>
      </w:r>
      <w:r>
        <w:t xml:space="preserve"> </w:t>
      </w:r>
      <w:r>
        <w:rPr>
          <w:i/>
        </w:rPr>
        <w:t xml:space="preserve">Annals of Biological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46d65ce8c4248c1">
        <w:r>
          <w:rPr>
            <w:rStyle w:val="Hyperlink"/>
          </w:rPr>
          <w:t xml:space="preserve">https://www.academia.edu/download/116994158/comparative-study-of-the-benthic-macroinvertebrate-communities-of-twoestuaries-on-the-southwestern-coast-of-ghana.pdf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Margaret Fafa Akwetey</w:t>
      </w:r>
      <w:r>
        <w:t xml:space="preserve">, Kobina Yankson</w:t>
      </w:r>
      <w:r>
        <w:t xml:space="preserve"> (2015). </w:t>
      </w:r>
      <w:r>
        <w:t xml:space="preserve">Hydrographic characteristics of two estuaries on the south western coast of Ghana.</w:t>
      </w:r>
      <w:r>
        <w:t xml:space="preserve"> </w:t>
      </w:r>
      <w:r>
        <w:rPr>
          <w:i/>
        </w:rPr>
        <w:t xml:space="preserve">New York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3508572d18e40ac">
        <w:r>
          <w:rPr>
            <w:rStyle w:val="Hyperlink"/>
          </w:rPr>
          <w:t xml:space="preserve">https://scholar.google.com/scholar?cluster=17006619110717027132&amp;hl=en&amp;oi=scholarr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Margaret Fafa Akwetey</w:t>
      </w:r>
      <w:r>
        <w:t xml:space="preserve">, I Okyere, NK Asare</w:t>
      </w:r>
      <w:r>
        <w:t xml:space="preserve"> (2014). </w:t>
      </w:r>
      <w:r>
        <w:t xml:space="preserve">1. A Survey of the Benthic Macrofauna and Fish Species Assemblages in a Mangrove Habitat in Ghana.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b751fe4d9364aec">
        <w:r>
          <w:rPr>
            <w:rStyle w:val="Hyperlink"/>
          </w:rPr>
          <w:t xml:space="preserve">https://journals.ug.edu.gh/index.php/wajae/article/view/888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Margaret Fafa Akwetey</w:t>
      </w:r>
      <w:r>
        <w:t xml:space="preserve"> (2019). </w:t>
      </w:r>
      <w:r>
        <w:t xml:space="preserve">Ecological assessment of some coastal lagoons and estuaries in Ghana: Abiotic and biotic approaches.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6c4cbe87bc94ac4">
        <w:r>
          <w:rPr>
            <w:rStyle w:val="Hyperlink"/>
          </w:rPr>
          <w:t xml:space="preserve">https://www.researchgate.net/profile/Margaret-Akwetey/publication/353666589_ECOLOGICAL_ASSESSMENT_OF_SOME_COASTAL_LAGOONS_AND_ESTUARIES_IN_GHANA_ABIOTIC_AND_BIOTIC_APPROACHES_MARGARET_FAFA_AWUSHIE_DZAKPASU/links/6109625a1e95fe241aabfb72/ECOLOGICAL-ASSESSMENT-OF-SOME-COASTAL-LAGOONS-AND-ESTUARIES-IN-GHANA-ABIOTIC-AND-BIOTIC-APPROACHES-MARGARET-FAFA-AWUSHIE-DZAKPASU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Margaret Fafa Akwetey</w:t>
      </w:r>
      <w:r>
        <w:t xml:space="preserve"> (2012). </w:t>
      </w:r>
      <w:r>
        <w:t xml:space="preserve">Comparative ecological study of the Nyan and Kakum estuaries,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e0cd6192f124fe3">
        <w:r>
          <w:rPr>
            <w:rStyle w:val="Hyperlink"/>
          </w:rPr>
          <w:t xml:space="preserve">https://www.researchgate.net/profile/Margaret-Akwetey/publication/321485717_COMPARATIVE_ECOLOGICAL_STUDY_OF_THE_NYAN_AND_KAKUM_ESTUARIES_GHANA/links/610960b81ca20f6f86fc9946/COMPARATIVE-ECOLOGICAL-STUDY-OF-THE-NYAN-AND-KAKUM-ESTUARIES-GHANA.pdf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Margaret Fafa Akwetey</w:t>
      </w:r>
      <w:r>
        <w:t xml:space="preserve"> (2009). </w:t>
      </w:r>
      <w:r>
        <w:t xml:space="preserve">Macroinvertebrate fauna of the intertidal rock pools at the upper shore of Iture rocky beach.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</w:p>
    <w:sectPr>
      <w:footerReference xmlns:r="http://schemas.openxmlformats.org/officeDocument/2006/relationships" w:type="default" r:id="Rd0395cc3f32944f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scholar.ucc.edu.gh/staff/830ffb48-0b8d-4880-aa9c-8928ab89146e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ee9d31c4bd84157" /><Relationship Type="http://schemas.openxmlformats.org/officeDocument/2006/relationships/hyperlink" Target="https://orcid.org/0000-0002-4821-5604" TargetMode="External" Id="Rcacf131699eb44da" /><Relationship Type="http://schemas.openxmlformats.org/officeDocument/2006/relationships/hyperlink" Target="https://directory.ucc.edu.gh/p/margaret-fafa-awushie-dzakpasu" TargetMode="External" Id="R8a449eb2e1e841f2" /><Relationship Type="http://schemas.openxmlformats.org/officeDocument/2006/relationships/hyperlink" Target="https://directory.ucc.edu.gh/p/margaret-fafa-awushie-akwetey" TargetMode="External" Id="R700cfd8cdf2c419f" /><Relationship Type="http://schemas.openxmlformats.org/officeDocument/2006/relationships/hyperlink" Target="https://acecor.ucc.edu.gh/personnel/dr-mrs-margaret-fafa-awushie-akwetey" TargetMode="External" Id="R55d887865a334199" /><Relationship Type="http://schemas.openxmlformats.org/officeDocument/2006/relationships/hyperlink" Target="https://scholar.google.com/citations?user=F-OylZUAAAAJ&amp;hl=en" TargetMode="External" Id="R5a05a99e90314968" /><Relationship Type="http://schemas.openxmlformats.org/officeDocument/2006/relationships/hyperlink" Target="https://scholar.ucc.edu.gh/staff/830ffb48-0b8d-4880-aa9c-8928ab89146e" TargetMode="External" Id="R9ad30576a9d84093" /><Relationship Type="http://schemas.openxmlformats.org/officeDocument/2006/relationships/hyperlink" Target="https://doi.org/10.5281/zenodo.19358669" TargetMode="External" Id="R3bee67ea4ba84512" /><Relationship Type="http://schemas.openxmlformats.org/officeDocument/2006/relationships/hyperlink" Target="https://doi.org/10.1007/s44533-026-00060-6" TargetMode="External" Id="Rf804a22f04f14b70" /><Relationship Type="http://schemas.openxmlformats.org/officeDocument/2006/relationships/hyperlink" Target="https://www.sciencedirect.com/science/article/pii/S2352485526001040" TargetMode="External" Id="Ra0514ccf60444fcf" /><Relationship Type="http://schemas.openxmlformats.org/officeDocument/2006/relationships/hyperlink" Target="https://doi.org/10.1007/s43621-026-03049-4" TargetMode="External" Id="Rbe996f5904e3494f" /><Relationship Type="http://schemas.openxmlformats.org/officeDocument/2006/relationships/hyperlink" Target="https://doi.org/10.1111/maec.70014" TargetMode="External" Id="Rc8a331ce40964e8c" /><Relationship Type="http://schemas.openxmlformats.org/officeDocument/2006/relationships/hyperlink" Target="https://doi.org/10.1002/tox.24563" TargetMode="External" Id="R00dc0e54b28b4a32" /><Relationship Type="http://schemas.openxmlformats.org/officeDocument/2006/relationships/hyperlink" Target="https://doi.org/10.1016/j.heliyon.2024.e28018" TargetMode="External" Id="R773e0e9c5d14439d" /><Relationship Type="http://schemas.openxmlformats.org/officeDocument/2006/relationships/hyperlink" Target="https://doi.org/10.1016/j.heliyon.2024.e32771" TargetMode="External" Id="R465a52c0a41a4042" /><Relationship Type="http://schemas.openxmlformats.org/officeDocument/2006/relationships/hyperlink" Target="https://doi.org/10.3390/su16020666" TargetMode="External" Id="R27f90b3dfeb34666" /><Relationship Type="http://schemas.openxmlformats.org/officeDocument/2006/relationships/hyperlink" Target="https://doi.org/10.1016/j.marpol.2023.105937" TargetMode="External" Id="R952b8d028549430f" /><Relationship Type="http://schemas.openxmlformats.org/officeDocument/2006/relationships/hyperlink" Target="https://doi.org/10.1111/maec.12784" TargetMode="External" Id="R722d7867d3ce4c2e" /><Relationship Type="http://schemas.openxmlformats.org/officeDocument/2006/relationships/hyperlink" Target="https://doi.org/10.1002/lob.10554" TargetMode="External" Id="R28e77d664c624300" /><Relationship Type="http://schemas.openxmlformats.org/officeDocument/2006/relationships/hyperlink" Target="https://www.academia.edu/download/116994158/comparative-study-of-the-benthic-macroinvertebrate-communities-of-twoestuaries-on-the-southwestern-coast-of-ghana.pdf" TargetMode="External" Id="R846d65ce8c4248c1" /><Relationship Type="http://schemas.openxmlformats.org/officeDocument/2006/relationships/hyperlink" Target="https://scholar.google.com/scholar?cluster=17006619110717027132&amp;hl=en&amp;oi=scholarr" TargetMode="External" Id="R83508572d18e40ac" /><Relationship Type="http://schemas.openxmlformats.org/officeDocument/2006/relationships/hyperlink" Target="https://journals.ug.edu.gh/index.php/wajae/article/view/888" TargetMode="External" Id="Rab751fe4d9364aec" /><Relationship Type="http://schemas.openxmlformats.org/officeDocument/2006/relationships/hyperlink" Target="https://www.researchgate.net/profile/Margaret-Akwetey/publication/353666589_ECOLOGICAL_ASSESSMENT_OF_SOME_COASTAL_LAGOONS_AND_ESTUARIES_IN_GHANA_ABIOTIC_AND_BIOTIC_APPROACHES_MARGARET_FAFA_AWUSHIE_DZAKPASU/links/6109625a1e95fe241aabfb72/ECOLOGICAL-ASSESSMENT-OF-SOME-COASTAL-LAGOONS-AND-ESTUARIES-IN-GHANA-ABIOTIC-AND-BIOTIC-APPROACHES-MARGARET-FAFA-AWUSHIE-DZAKPASU.pdf" TargetMode="External" Id="R16c4cbe87bc94ac4" /><Relationship Type="http://schemas.openxmlformats.org/officeDocument/2006/relationships/hyperlink" Target="https://www.researchgate.net/profile/Margaret-Akwetey/publication/321485717_COMPARATIVE_ECOLOGICAL_STUDY_OF_THE_NYAN_AND_KAKUM_ESTUARIES_GHANA/links/610960b81ca20f6f86fc9946/COMPARATIVE-ECOLOGICAL-STUDY-OF-THE-NYAN-AND-KAKUM-ESTUARIES-GHANA.pdf" TargetMode="External" Id="R3e0cd6192f124fe3" /><Relationship Type="http://schemas.openxmlformats.org/officeDocument/2006/relationships/footer" Target="/word/footer1.xml" Id="Rd0395cc3f32944f0" /></Relationships>
</file>